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5A8" w:rsidRDefault="006D25A8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D25A8" w:rsidRDefault="006D25A8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D25A8" w:rsidRDefault="006D25A8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D25A8" w:rsidRDefault="006D25A8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D25A8" w:rsidRDefault="006D25A8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D25A8" w:rsidRDefault="006D25A8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D25A8" w:rsidRDefault="006D25A8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D25A8" w:rsidRDefault="006D25A8" w:rsidP="006D25A8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Природознавство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Підсумковий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урок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Явища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природи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D25A8" w:rsidRPr="006D25A8" w:rsidRDefault="006D25A8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6D25A8" w:rsidRDefault="006D25A8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D25A8" w:rsidRDefault="006D25A8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D25A8" w:rsidRDefault="006D25A8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D25A8" w:rsidRDefault="006D25A8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D25A8" w:rsidRDefault="006D25A8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D25A8" w:rsidRDefault="006D25A8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D25A8" w:rsidRDefault="006D25A8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D25A8" w:rsidRDefault="006D25A8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D25A8" w:rsidRDefault="006D25A8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D25A8" w:rsidRDefault="006D25A8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D25A8" w:rsidRDefault="006D25A8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D25A8" w:rsidRDefault="006D25A8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D25A8" w:rsidRDefault="006D25A8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D25A8" w:rsidRDefault="006D25A8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D25A8" w:rsidRDefault="006D25A8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D25A8" w:rsidRDefault="006D25A8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D25A8" w:rsidRDefault="006D25A8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D25A8" w:rsidRDefault="006D25A8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D25A8" w:rsidRDefault="006D25A8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D25A8" w:rsidRDefault="006D25A8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D25A8" w:rsidRDefault="006D25A8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D25A8" w:rsidRDefault="006D25A8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D25A8" w:rsidRDefault="006D25A8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D25A8" w:rsidRDefault="006D25A8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D25A8" w:rsidRDefault="006D25A8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D25A8" w:rsidRDefault="006D25A8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D25A8" w:rsidRDefault="006D25A8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D25A8" w:rsidRDefault="006D25A8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470CB" w:rsidRDefault="00417FB8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Природознавство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Підсумковий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урок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Явища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природи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B470CB" w:rsidRDefault="00417FB8" w:rsidP="006D25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Мета </w:t>
      </w:r>
    </w:p>
    <w:p w:rsidR="00B470CB" w:rsidRDefault="00417FB8" w:rsidP="006D2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навчальна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повторити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узагальнити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явища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оточують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людину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скорегувати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теми; </w:t>
      </w:r>
    </w:p>
    <w:p w:rsidR="00B470CB" w:rsidRDefault="00417FB8" w:rsidP="006D2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розвивальна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розвивати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абстрактне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мислення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допитливість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кмітливість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навички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парах;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вміння співпрацювати, формувати життєві компетентності.</w:t>
      </w:r>
    </w:p>
    <w:p w:rsidR="00B470CB" w:rsidRDefault="00417FB8" w:rsidP="006D2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виховна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виховувати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самостійність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почуття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відповідальності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70CB" w:rsidRDefault="00417FB8" w:rsidP="006D2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Тип уроку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узагальнення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систематизація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70CB" w:rsidRDefault="00417FB8" w:rsidP="006D25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Форма проведення: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квест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подорож.</w:t>
      </w:r>
    </w:p>
    <w:p w:rsidR="00B470CB" w:rsidRDefault="00417FB8" w:rsidP="006D2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Обладнання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інтерактивний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плакат за темою,</w:t>
      </w:r>
      <w:r w:rsidR="005615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роздатковий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дидактичний матеріал</w:t>
      </w:r>
      <w:r w:rsidR="005615E9">
        <w:rPr>
          <w:rFonts w:ascii="Times New Roman" w:eastAsia="Times New Roman" w:hAnsi="Times New Roman" w:cs="Times New Roman"/>
          <w:sz w:val="28"/>
          <w:szCs w:val="28"/>
          <w:lang w:val="uk-UA"/>
        </w:rPr>
        <w:t>, відеоролики з явищами природи, відео " Зарядка для очей", музичний супровід.</w:t>
      </w:r>
    </w:p>
    <w:p w:rsidR="00B470CB" w:rsidRDefault="005615E9" w:rsidP="006D2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Очікувані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результати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 w:rsidR="00417F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17FB8">
        <w:rPr>
          <w:rFonts w:ascii="Times New Roman" w:eastAsia="Times New Roman" w:hAnsi="Times New Roman" w:cs="Times New Roman"/>
          <w:sz w:val="28"/>
          <w:szCs w:val="28"/>
        </w:rPr>
        <w:t>учні</w:t>
      </w:r>
      <w:proofErr w:type="spellEnd"/>
      <w:r w:rsidR="00417F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засвоюють основні поняття за вивченою темою, вміють розрізняти явища природи за описом, ознаками та зображеннями;</w:t>
      </w:r>
      <w:r w:rsidR="00417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17FB8">
        <w:rPr>
          <w:rFonts w:ascii="Times New Roman" w:eastAsia="Times New Roman" w:hAnsi="Times New Roman" w:cs="Times New Roman"/>
          <w:sz w:val="28"/>
          <w:szCs w:val="28"/>
        </w:rPr>
        <w:t>аналізують</w:t>
      </w:r>
      <w:proofErr w:type="spellEnd"/>
      <w:r w:rsidR="00417FB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417FB8">
        <w:rPr>
          <w:rFonts w:ascii="Times New Roman" w:eastAsia="Times New Roman" w:hAnsi="Times New Roman" w:cs="Times New Roman"/>
          <w:sz w:val="28"/>
          <w:szCs w:val="28"/>
        </w:rPr>
        <w:t>систематизують</w:t>
      </w:r>
      <w:proofErr w:type="spellEnd"/>
      <w:r w:rsidR="00417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17FB8">
        <w:rPr>
          <w:rFonts w:ascii="Times New Roman" w:eastAsia="Times New Roman" w:hAnsi="Times New Roman" w:cs="Times New Roman"/>
          <w:sz w:val="28"/>
          <w:szCs w:val="28"/>
        </w:rPr>
        <w:t>значний</w:t>
      </w:r>
      <w:proofErr w:type="spellEnd"/>
      <w:r w:rsidR="00417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17FB8">
        <w:rPr>
          <w:rFonts w:ascii="Times New Roman" w:eastAsia="Times New Roman" w:hAnsi="Times New Roman" w:cs="Times New Roman"/>
          <w:sz w:val="28"/>
          <w:szCs w:val="28"/>
        </w:rPr>
        <w:t>обсяг</w:t>
      </w:r>
      <w:proofErr w:type="spellEnd"/>
      <w:r w:rsidR="00417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17FB8"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 w:rsidR="00417F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17FB8"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 w:rsidR="00417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17FB8">
        <w:rPr>
          <w:rFonts w:ascii="Times New Roman" w:eastAsia="Times New Roman" w:hAnsi="Times New Roman" w:cs="Times New Roman"/>
          <w:sz w:val="28"/>
          <w:szCs w:val="28"/>
        </w:rPr>
        <w:t>використовувати</w:t>
      </w:r>
      <w:proofErr w:type="spellEnd"/>
      <w:r w:rsidR="00417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17FB8">
        <w:rPr>
          <w:rFonts w:ascii="Times New Roman" w:eastAsia="Times New Roman" w:hAnsi="Times New Roman" w:cs="Times New Roman"/>
          <w:sz w:val="28"/>
          <w:szCs w:val="28"/>
        </w:rPr>
        <w:t>вивчену</w:t>
      </w:r>
      <w:proofErr w:type="spellEnd"/>
      <w:r w:rsidR="00417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17FB8">
        <w:rPr>
          <w:rFonts w:ascii="Times New Roman" w:eastAsia="Times New Roman" w:hAnsi="Times New Roman" w:cs="Times New Roman"/>
          <w:sz w:val="28"/>
          <w:szCs w:val="28"/>
        </w:rPr>
        <w:t>природничо-наукову</w:t>
      </w:r>
      <w:proofErr w:type="spellEnd"/>
      <w:r w:rsidR="00417FB8">
        <w:rPr>
          <w:rFonts w:ascii="Times New Roman" w:eastAsia="Times New Roman" w:hAnsi="Times New Roman" w:cs="Times New Roman"/>
          <w:sz w:val="28"/>
          <w:szCs w:val="28"/>
        </w:rPr>
        <w:t xml:space="preserve"> лексику в </w:t>
      </w:r>
      <w:proofErr w:type="spellStart"/>
      <w:r w:rsidR="00417FB8">
        <w:rPr>
          <w:rFonts w:ascii="Times New Roman" w:eastAsia="Times New Roman" w:hAnsi="Times New Roman" w:cs="Times New Roman"/>
          <w:sz w:val="28"/>
          <w:szCs w:val="28"/>
        </w:rPr>
        <w:t>самостійних</w:t>
      </w:r>
      <w:proofErr w:type="spellEnd"/>
      <w:r w:rsidR="00417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17FB8">
        <w:rPr>
          <w:rFonts w:ascii="Times New Roman" w:eastAsia="Times New Roman" w:hAnsi="Times New Roman" w:cs="Times New Roman"/>
          <w:sz w:val="28"/>
          <w:szCs w:val="28"/>
        </w:rPr>
        <w:t>усних</w:t>
      </w:r>
      <w:proofErr w:type="spellEnd"/>
      <w:r w:rsidR="00417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17FB8">
        <w:rPr>
          <w:rFonts w:ascii="Times New Roman" w:eastAsia="Times New Roman" w:hAnsi="Times New Roman" w:cs="Times New Roman"/>
          <w:sz w:val="28"/>
          <w:szCs w:val="28"/>
        </w:rPr>
        <w:t>повідомленнях</w:t>
      </w:r>
      <w:proofErr w:type="spellEnd"/>
      <w:r w:rsidR="00417FB8">
        <w:rPr>
          <w:rFonts w:ascii="Times New Roman" w:eastAsia="Times New Roman" w:hAnsi="Times New Roman" w:cs="Times New Roman"/>
          <w:sz w:val="28"/>
          <w:szCs w:val="28"/>
        </w:rPr>
        <w:t>,</w:t>
      </w:r>
      <w:r w:rsidR="00417F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встановлюють </w:t>
      </w:r>
      <w:proofErr w:type="spellStart"/>
      <w:r w:rsidR="00417FB8">
        <w:rPr>
          <w:rFonts w:ascii="Times New Roman" w:eastAsia="Times New Roman" w:hAnsi="Times New Roman" w:cs="Times New Roman"/>
          <w:sz w:val="28"/>
          <w:szCs w:val="28"/>
          <w:lang w:val="uk-UA"/>
        </w:rPr>
        <w:t>міжпредметні</w:t>
      </w:r>
      <w:proofErr w:type="spellEnd"/>
      <w:r w:rsidR="00417F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зв'язки</w:t>
      </w:r>
      <w:r w:rsidR="00417F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70CB" w:rsidRDefault="00B470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70CB" w:rsidRDefault="00417F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уроку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</w:p>
    <w:p w:rsidR="00B470CB" w:rsidRDefault="00417F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I. ОРГАНІЗАЦІЙНИЙ МОМЕНТ</w:t>
      </w:r>
    </w:p>
    <w:p w:rsidR="00B470CB" w:rsidRDefault="00417F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II. МОТИВАЦІЯ НАВЧАЛЬНОЇ ТА ПІЗНАВАЛЬНОЇ ДІЯЛЬНОСТІ</w:t>
      </w:r>
    </w:p>
    <w:p w:rsidR="00914F2C" w:rsidRDefault="00417FB8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ІІІ. 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СНОВНА ЧАСТИНА УРОКУ(використовується інтерактивний плакат</w:t>
      </w:r>
      <w:r w:rsidR="003023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</w:p>
    <w:p w:rsidR="00914F2C" w:rsidRDefault="00914F2C" w:rsidP="00914F2C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14F2C">
        <w:rPr>
          <w:rFonts w:ascii="Times New Roman" w:eastAsia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2956789" cy="1924215"/>
            <wp:effectExtent l="19050" t="0" r="0" b="0"/>
            <wp:docPr id="7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321" cy="1925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14F2C" w:rsidRDefault="00914F2C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учні отримують дорожню карту</w:t>
      </w:r>
    </w:p>
    <w:p w:rsidR="00914F2C" w:rsidRDefault="00914F2C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14F2C">
        <w:rPr>
          <w:rFonts w:ascii="Times New Roman" w:eastAsia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2724150" cy="1579202"/>
            <wp:effectExtent l="19050" t="0" r="0" b="0"/>
            <wp:docPr id="3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871" cy="1588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Pr="00914F2C">
        <w:rPr>
          <w:rFonts w:ascii="Times New Roman" w:eastAsia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2610721" cy="1558456"/>
            <wp:effectExtent l="19050" t="0" r="0" b="0"/>
            <wp:docPr id="5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272" cy="155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</w:p>
    <w:p w:rsidR="00914F2C" w:rsidRDefault="00914F2C" w:rsidP="00914F2C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в  яку вносять результати діяльності на уроці).</w:t>
      </w:r>
    </w:p>
    <w:p w:rsidR="00914F2C" w:rsidRDefault="00914F2C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470CB" w:rsidRDefault="00417FB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Початок подорожі.</w:t>
      </w:r>
    </w:p>
    <w:p w:rsidR="00B470CB" w:rsidRDefault="00417FB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Тест -</w:t>
      </w:r>
      <w:r w:rsidR="00914F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інструктаж</w:t>
      </w:r>
      <w:r w:rsidR="00E663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3023F8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обота за посиланням</w:t>
      </w:r>
      <w:r w:rsidR="003023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023F8">
        <w:rPr>
          <w:rFonts w:ascii="Times New Roman" w:eastAsia="Times New Roman" w:hAnsi="Times New Roman" w:cs="Times New Roman"/>
          <w:sz w:val="28"/>
          <w:szCs w:val="28"/>
          <w:lang w:val="uk-UA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proofErr w:type="spellEnd"/>
      <w:r w:rsidR="00914F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Урок”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платформі</w:t>
      </w:r>
      <w:r w:rsidR="003023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TIMS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через мобільні пристрої</w:t>
      </w:r>
      <w:r w:rsidRPr="00E66371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470CB" w:rsidRDefault="00417FB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Прийом з використанням від</w:t>
      </w:r>
      <w:r w:rsidR="00914F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ео “ На що нас звуки </w:t>
      </w:r>
      <w:proofErr w:type="spellStart"/>
      <w:r w:rsidR="00914F2C">
        <w:rPr>
          <w:rFonts w:ascii="Times New Roman" w:eastAsia="Times New Roman" w:hAnsi="Times New Roman" w:cs="Times New Roman"/>
          <w:sz w:val="28"/>
          <w:szCs w:val="28"/>
          <w:lang w:val="uk-UA"/>
        </w:rPr>
        <w:t>надихають”</w:t>
      </w:r>
      <w:proofErr w:type="spellEnd"/>
      <w:r w:rsidR="00914F2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470CB" w:rsidRDefault="00417FB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Впізнай явище</w:t>
      </w:r>
      <w:r w:rsidR="00E663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023F8">
        <w:rPr>
          <w:rFonts w:ascii="Times New Roman" w:eastAsia="Times New Roman" w:hAnsi="Times New Roman" w:cs="Times New Roman"/>
          <w:sz w:val="28"/>
          <w:szCs w:val="28"/>
          <w:lang w:val="uk-UA"/>
        </w:rPr>
        <w:t>(за відеороли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ками,</w:t>
      </w:r>
      <w:r w:rsidR="00E663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що демонструють явище).</w:t>
      </w:r>
    </w:p>
    <w:p w:rsidR="00B470CB" w:rsidRDefault="003023F8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="00417FB8">
        <w:rPr>
          <w:rFonts w:ascii="Times New Roman" w:eastAsia="Times New Roman" w:hAnsi="Times New Roman" w:cs="Times New Roman"/>
          <w:sz w:val="28"/>
          <w:szCs w:val="28"/>
          <w:lang w:val="uk-UA"/>
        </w:rPr>
        <w:t>“Загадковий</w:t>
      </w:r>
      <w:proofErr w:type="spellEnd"/>
      <w:r w:rsidR="00417F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17FB8">
        <w:rPr>
          <w:rFonts w:ascii="Times New Roman" w:eastAsia="Times New Roman" w:hAnsi="Times New Roman" w:cs="Times New Roman"/>
          <w:sz w:val="28"/>
          <w:szCs w:val="28"/>
          <w:lang w:val="uk-UA"/>
        </w:rPr>
        <w:t>знак”</w:t>
      </w:r>
      <w:proofErr w:type="spellEnd"/>
      <w:r w:rsidR="00417F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(виконання вправи у сервісі </w:t>
      </w:r>
      <w:proofErr w:type="spellStart"/>
      <w:r w:rsidR="00F20A3E" w:rsidRPr="00F20A3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LearningApps</w:t>
      </w:r>
      <w:proofErr w:type="spellEnd"/>
      <w:r w:rsidR="00F20A3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417F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через </w:t>
      </w:r>
      <w:r w:rsidR="00417FB8">
        <w:rPr>
          <w:rFonts w:ascii="Times New Roman" w:eastAsia="Times New Roman" w:hAnsi="Times New Roman" w:cs="Times New Roman"/>
          <w:sz w:val="28"/>
          <w:szCs w:val="28"/>
          <w:lang w:val="en-US"/>
        </w:rPr>
        <w:t>QR</w:t>
      </w:r>
      <w:r w:rsidR="00417FB8" w:rsidRPr="00F20A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</w:t>
      </w:r>
      <w:r w:rsidR="00417FB8">
        <w:rPr>
          <w:rFonts w:ascii="Times New Roman" w:eastAsia="Times New Roman" w:hAnsi="Times New Roman" w:cs="Times New Roman"/>
          <w:sz w:val="28"/>
          <w:szCs w:val="28"/>
          <w:lang w:val="uk-UA"/>
        </w:rPr>
        <w:t>код).</w:t>
      </w:r>
      <w:r w:rsidR="00F20A3E" w:rsidRPr="00F20A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20A3E" w:rsidRPr="00F20A3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Додаток1</w:t>
      </w:r>
      <w:r w:rsidR="00F20A3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470CB" w:rsidRDefault="003023F8" w:rsidP="003023F8">
      <w:pPr>
        <w:tabs>
          <w:tab w:val="left" w:pos="312"/>
        </w:tabs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6. </w:t>
      </w:r>
      <w:r w:rsidR="00417FB8">
        <w:rPr>
          <w:rFonts w:ascii="Times New Roman" w:eastAsia="Times New Roman" w:hAnsi="Times New Roman" w:cs="Times New Roman"/>
          <w:sz w:val="28"/>
          <w:szCs w:val="28"/>
          <w:lang w:val="uk-UA"/>
        </w:rPr>
        <w:t>Зарядка для очей.</w:t>
      </w:r>
    </w:p>
    <w:p w:rsidR="003023F8" w:rsidRDefault="003023F8" w:rsidP="003023F8">
      <w:pPr>
        <w:tabs>
          <w:tab w:val="left" w:pos="312"/>
        </w:tabs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7. </w:t>
      </w:r>
      <w:proofErr w:type="spellStart"/>
      <w:r w:rsidR="00417FB8">
        <w:rPr>
          <w:rFonts w:ascii="Times New Roman" w:eastAsia="Times New Roman" w:hAnsi="Times New Roman" w:cs="Times New Roman"/>
          <w:sz w:val="28"/>
          <w:szCs w:val="28"/>
          <w:lang w:val="uk-UA"/>
        </w:rPr>
        <w:t>“Дивні</w:t>
      </w:r>
      <w:proofErr w:type="spellEnd"/>
      <w:r w:rsidR="00417F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17FB8">
        <w:rPr>
          <w:rFonts w:ascii="Times New Roman" w:eastAsia="Times New Roman" w:hAnsi="Times New Roman" w:cs="Times New Roman"/>
          <w:sz w:val="28"/>
          <w:szCs w:val="28"/>
          <w:lang w:val="uk-UA"/>
        </w:rPr>
        <w:t>письмена”</w:t>
      </w:r>
      <w:proofErr w:type="spellEnd"/>
      <w:r w:rsidR="00417F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 </w:t>
      </w:r>
      <w:proofErr w:type="spellStart"/>
      <w:r w:rsidR="00417FB8">
        <w:rPr>
          <w:rFonts w:ascii="Times New Roman" w:eastAsia="Times New Roman" w:hAnsi="Times New Roman" w:cs="Times New Roman"/>
          <w:sz w:val="28"/>
          <w:szCs w:val="28"/>
          <w:lang w:val="uk-UA"/>
        </w:rPr>
        <w:t>роздатковий</w:t>
      </w:r>
      <w:proofErr w:type="spellEnd"/>
      <w:r w:rsidR="00417F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матеріал на визначення помилок та пропущених слів</w:t>
      </w:r>
      <w:r w:rsidR="00F20A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.) </w:t>
      </w:r>
      <w:r w:rsidR="00F20A3E" w:rsidRPr="00F20A3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Додаток 2</w:t>
      </w:r>
      <w:r w:rsidR="00F20A3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470CB" w:rsidRDefault="003023F8" w:rsidP="003023F8">
      <w:pPr>
        <w:tabs>
          <w:tab w:val="left" w:pos="312"/>
        </w:tabs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8. </w:t>
      </w:r>
      <w:proofErr w:type="spellStart"/>
      <w:r w:rsidR="00417FB8">
        <w:rPr>
          <w:rFonts w:ascii="Times New Roman" w:eastAsia="Times New Roman" w:hAnsi="Times New Roman" w:cs="Times New Roman"/>
          <w:sz w:val="28"/>
          <w:szCs w:val="28"/>
          <w:lang w:val="uk-UA"/>
        </w:rPr>
        <w:t>“Дістань</w:t>
      </w:r>
      <w:proofErr w:type="spellEnd"/>
      <w:r w:rsidR="00417F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17FB8">
        <w:rPr>
          <w:rFonts w:ascii="Times New Roman" w:eastAsia="Times New Roman" w:hAnsi="Times New Roman" w:cs="Times New Roman"/>
          <w:sz w:val="28"/>
          <w:szCs w:val="28"/>
          <w:lang w:val="uk-UA"/>
        </w:rPr>
        <w:t>скарби”</w:t>
      </w:r>
      <w:proofErr w:type="spellEnd"/>
      <w:r w:rsidR="00417F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(складання </w:t>
      </w:r>
      <w:proofErr w:type="spellStart"/>
      <w:r w:rsidR="00417FB8">
        <w:rPr>
          <w:rFonts w:ascii="Times New Roman" w:eastAsia="Times New Roman" w:hAnsi="Times New Roman" w:cs="Times New Roman"/>
          <w:sz w:val="28"/>
          <w:szCs w:val="28"/>
          <w:lang w:val="uk-UA"/>
        </w:rPr>
        <w:t>пазлів</w:t>
      </w:r>
      <w:proofErr w:type="spellEnd"/>
      <w:r w:rsidR="00417F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прислів’ями про розум, знання,навчання).</w:t>
      </w:r>
      <w:r w:rsidR="00F20A3E" w:rsidRPr="00F20A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20A3E" w:rsidRPr="00F20A3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Додаток 3</w:t>
      </w:r>
      <w:r w:rsidR="00F20A3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470CB" w:rsidRDefault="003023F8" w:rsidP="003023F8">
      <w:pPr>
        <w:tabs>
          <w:tab w:val="left" w:pos="312"/>
        </w:tabs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9. </w:t>
      </w:r>
      <w:r w:rsidR="00417FB8">
        <w:rPr>
          <w:rFonts w:ascii="Times New Roman" w:eastAsia="Times New Roman" w:hAnsi="Times New Roman" w:cs="Times New Roman"/>
          <w:sz w:val="28"/>
          <w:szCs w:val="28"/>
          <w:lang w:val="uk-UA"/>
        </w:rPr>
        <w:t>Відкрили сундук зі скарбами, а скарби - це знання!</w:t>
      </w:r>
    </w:p>
    <w:p w:rsidR="00B470CB" w:rsidRDefault="003023F8" w:rsidP="003023F8">
      <w:pPr>
        <w:tabs>
          <w:tab w:val="left" w:pos="312"/>
        </w:tabs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10. </w:t>
      </w:r>
      <w:r w:rsidR="00417FB8">
        <w:rPr>
          <w:rFonts w:ascii="Times New Roman" w:eastAsia="Times New Roman" w:hAnsi="Times New Roman" w:cs="Times New Roman"/>
          <w:sz w:val="28"/>
          <w:szCs w:val="28"/>
          <w:lang w:val="uk-UA"/>
        </w:rPr>
        <w:t>Рефлексія, ви</w:t>
      </w:r>
      <w:r w:rsidR="00E66371">
        <w:rPr>
          <w:rFonts w:ascii="Times New Roman" w:eastAsia="Times New Roman" w:hAnsi="Times New Roman" w:cs="Times New Roman"/>
          <w:sz w:val="28"/>
          <w:szCs w:val="28"/>
          <w:lang w:val="uk-UA"/>
        </w:rPr>
        <w:t>словлення вражень від подорожі (</w:t>
      </w:r>
      <w:r w:rsidR="00417F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використанням </w:t>
      </w:r>
      <w:proofErr w:type="spellStart"/>
      <w:r w:rsidR="00417FB8">
        <w:rPr>
          <w:rFonts w:ascii="Times New Roman" w:eastAsia="Times New Roman" w:hAnsi="Times New Roman" w:cs="Times New Roman"/>
          <w:sz w:val="28"/>
          <w:szCs w:val="28"/>
          <w:lang w:val="uk-UA"/>
        </w:rPr>
        <w:t>смайлів</w:t>
      </w:r>
      <w:proofErr w:type="spellEnd"/>
      <w:r w:rsidR="00417FB8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  <w:r w:rsidR="00F20A3E" w:rsidRPr="00F20A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20A3E" w:rsidRPr="00F20A3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Додаток 4</w:t>
      </w:r>
      <w:r w:rsidR="00F20A3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470CB" w:rsidRPr="00E66371" w:rsidRDefault="00417FB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E6637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ЗАКЛЮЧНА ЧАСТИНА УРОКУ</w:t>
      </w:r>
      <w:r w:rsidRPr="00E663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70CB" w:rsidRDefault="00E66371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</w:t>
      </w:r>
      <w:r w:rsidR="00417FB8">
        <w:rPr>
          <w:rFonts w:ascii="Times New Roman" w:eastAsia="Times New Roman" w:hAnsi="Times New Roman" w:cs="Times New Roman"/>
          <w:sz w:val="28"/>
          <w:szCs w:val="28"/>
          <w:lang w:val="uk-UA"/>
        </w:rPr>
        <w:t>вершення подорожі, заключне слово вчителя про досягнення мети уроку.</w:t>
      </w:r>
    </w:p>
    <w:p w:rsidR="00B470CB" w:rsidRDefault="00417FB8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Оцінка діяльності учнів на уроці.</w:t>
      </w:r>
      <w:bookmarkStart w:id="0" w:name="_GoBack"/>
      <w:bookmarkEnd w:id="0"/>
    </w:p>
    <w:p w:rsidR="00914F2C" w:rsidRDefault="00914F2C" w:rsidP="00F20A3E">
      <w:pPr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Додаток1.</w:t>
      </w:r>
    </w:p>
    <w:p w:rsidR="00914F2C" w:rsidRDefault="00F20A3E" w:rsidP="006D25A8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543135" cy="2512535"/>
            <wp:effectExtent l="19050" t="0" r="165" b="0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765" cy="25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5A8" w:rsidRDefault="006D25A8" w:rsidP="006D25A8">
      <w:pPr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Додаток 2.</w:t>
      </w:r>
    </w:p>
    <w:p w:rsidR="00914F2C" w:rsidRDefault="00914F2C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14F2C">
        <w:rPr>
          <w:rFonts w:ascii="Times New Roman" w:eastAsia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5569779" cy="2614838"/>
            <wp:effectExtent l="19050" t="0" r="0" b="0"/>
            <wp:docPr id="10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4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473" cy="261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20A3E" w:rsidRDefault="00F20A3E" w:rsidP="00F20A3E">
      <w:pPr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20A3E">
        <w:rPr>
          <w:rFonts w:ascii="Times New Roman" w:eastAsia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6103427" cy="2384719"/>
            <wp:effectExtent l="19050" t="0" r="0" b="0"/>
            <wp:docPr id="11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9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575" cy="2384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20A3E" w:rsidRDefault="00F20A3E" w:rsidP="00F20A3E">
      <w:pPr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Додаток 3.</w:t>
      </w:r>
    </w:p>
    <w:p w:rsidR="006D25A8" w:rsidRDefault="00F20A3E" w:rsidP="006D25A8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794998" cy="2496709"/>
            <wp:effectExtent l="19050" t="0" r="0" b="0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5035" cy="2503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5A8" w:rsidRDefault="006D25A8" w:rsidP="006D25A8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20A3E" w:rsidRDefault="00F20A3E" w:rsidP="00F20A3E">
      <w:pPr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Додаток 4.</w:t>
      </w:r>
    </w:p>
    <w:p w:rsidR="00F20A3E" w:rsidRDefault="00F20A3E" w:rsidP="00F20A3E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70083" cy="2525307"/>
            <wp:effectExtent l="19050" t="0" r="1767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120" cy="2526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0A3E" w:rsidSect="00B47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0CB" w:rsidRDefault="00417FB8">
      <w:pPr>
        <w:spacing w:line="240" w:lineRule="auto"/>
      </w:pPr>
      <w:r>
        <w:separator/>
      </w:r>
    </w:p>
  </w:endnote>
  <w:endnote w:type="continuationSeparator" w:id="1">
    <w:p w:rsidR="00B470CB" w:rsidRDefault="00417FB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0CB" w:rsidRDefault="00417FB8">
      <w:pPr>
        <w:spacing w:after="0"/>
      </w:pPr>
      <w:r>
        <w:separator/>
      </w:r>
    </w:p>
  </w:footnote>
  <w:footnote w:type="continuationSeparator" w:id="1">
    <w:p w:rsidR="00B470CB" w:rsidRDefault="00417FB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E1BB6"/>
    <w:multiLevelType w:val="singleLevel"/>
    <w:tmpl w:val="38EE1BB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515F"/>
    <w:rsid w:val="00166DF4"/>
    <w:rsid w:val="003023F8"/>
    <w:rsid w:val="003A23B4"/>
    <w:rsid w:val="00417FB8"/>
    <w:rsid w:val="00451DA8"/>
    <w:rsid w:val="005615E9"/>
    <w:rsid w:val="00566DD4"/>
    <w:rsid w:val="00693981"/>
    <w:rsid w:val="006D25A8"/>
    <w:rsid w:val="00752637"/>
    <w:rsid w:val="0078515F"/>
    <w:rsid w:val="00914F2C"/>
    <w:rsid w:val="009F1A66"/>
    <w:rsid w:val="00B470CB"/>
    <w:rsid w:val="00DF6C52"/>
    <w:rsid w:val="00E66371"/>
    <w:rsid w:val="00F20A3E"/>
    <w:rsid w:val="6CC90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0C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B47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0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Work</cp:lastModifiedBy>
  <cp:revision>8</cp:revision>
  <dcterms:created xsi:type="dcterms:W3CDTF">2019-08-05T11:02:00Z</dcterms:created>
  <dcterms:modified xsi:type="dcterms:W3CDTF">2022-01-24T05:19:00Z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2057-11.2.0.10382</vt:lpwstr>
  </property>
  <property fmtid="{D5CDD505-2E9C-101B-9397-08002B2CF9AE}" pid="3" name="ICV">
    <vt:lpwstr>12A2BDEBB74D4089A65C6D4D7A90690A</vt:lpwstr>
  </property>
</Properties>
</file>